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  <w:r>
        <w:rPr>
          <w:rFonts w:hint="eastAsia" w:ascii="宋体" w:hAnsi="宋体" w:eastAsia="宋体" w:cs="黑体"/>
          <w:bCs/>
          <w:sz w:val="44"/>
          <w:szCs w:val="44"/>
        </w:rPr>
        <w:t>资料清单</w:t>
      </w:r>
    </w:p>
    <w:tbl>
      <w:tblPr>
        <w:tblStyle w:val="6"/>
        <w:tblpPr w:leftFromText="180" w:rightFromText="180" w:vertAnchor="text" w:horzAnchor="page" w:tblpXSpec="center" w:tblpY="355"/>
        <w:tblOverlap w:val="never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主体证明复印件（任选其一）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1.营业执照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2.统一社会信用代码证书 （法人证）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3.宗教活动场所登记证书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4.军队出具的用电证明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产权证明复印件（任选其一）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1.产权证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2.国有土地使用证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3.集体土地使用证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4.购房合同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5.法律文书      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6.产权合法证明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40" w:type="dxa"/>
            <w:shd w:val="clear" w:color="auto" w:fill="auto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身份证明材料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1.法人身份证复印件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2.授权委托书或单位介绍信（原件）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3.委托人及经办人身份证复印件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64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602120CC"/>
    <w:rsid w:val="620A72BB"/>
    <w:rsid w:val="63B41533"/>
    <w:rsid w:val="64A137DB"/>
    <w:rsid w:val="65365571"/>
    <w:rsid w:val="655645C6"/>
    <w:rsid w:val="65DD0843"/>
    <w:rsid w:val="6626795D"/>
    <w:rsid w:val="67B274E1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887A72"/>
    <w:rsid w:val="70217BD0"/>
    <w:rsid w:val="706679CF"/>
    <w:rsid w:val="72D53AEE"/>
    <w:rsid w:val="74CE23CA"/>
    <w:rsid w:val="74FA31C0"/>
    <w:rsid w:val="754B7577"/>
    <w:rsid w:val="75842A89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1876</Characters>
  <Lines>15</Lines>
  <Paragraphs>4</Paragraphs>
  <TotalTime>136</TotalTime>
  <ScaleCrop>false</ScaleCrop>
  <LinksUpToDate>false</LinksUpToDate>
  <CharactersWithSpaces>2201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2024-05-16T07:21:41Z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29261DF5DF8642CB8ED3733092434009_13</vt:lpwstr>
  </property>
</Properties>
</file>